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8836" w:type="dxa"/>
        <w:tblLook w:val="04A0" w:firstRow="1" w:lastRow="0" w:firstColumn="1" w:lastColumn="0" w:noHBand="0" w:noVBand="1"/>
      </w:tblPr>
      <w:tblGrid>
        <w:gridCol w:w="1696"/>
        <w:gridCol w:w="2268"/>
        <w:gridCol w:w="2045"/>
        <w:gridCol w:w="27"/>
        <w:gridCol w:w="2800"/>
      </w:tblGrid>
      <w:tr w:rsidR="00455349" w:rsidTr="00F4081A">
        <w:trPr>
          <w:trHeight w:val="783"/>
        </w:trPr>
        <w:tc>
          <w:tcPr>
            <w:tcW w:w="8836" w:type="dxa"/>
            <w:gridSpan w:val="5"/>
          </w:tcPr>
          <w:p w:rsidR="00455349" w:rsidRDefault="00455349" w:rsidP="00F4081A">
            <w:r>
              <w:rPr>
                <w:rFonts w:eastAsia="標楷體" w:hint="eastAsia"/>
                <w:sz w:val="36"/>
                <w:szCs w:val="36"/>
              </w:rPr>
              <w:t xml:space="preserve"> </w:t>
            </w:r>
            <w:r>
              <w:rPr>
                <w:rFonts w:eastAsia="標楷體"/>
                <w:sz w:val="36"/>
                <w:szCs w:val="36"/>
              </w:rPr>
              <w:t>經濟部彰濱</w:t>
            </w:r>
            <w:r>
              <w:rPr>
                <w:rFonts w:eastAsia="標楷體" w:hint="eastAsia"/>
                <w:sz w:val="36"/>
                <w:szCs w:val="36"/>
              </w:rPr>
              <w:t>產業園</w:t>
            </w:r>
            <w:r w:rsidRPr="007B0E4B">
              <w:rPr>
                <w:rFonts w:eastAsia="標楷體"/>
                <w:sz w:val="36"/>
                <w:szCs w:val="36"/>
              </w:rPr>
              <w:t>區</w:t>
            </w:r>
            <w:r>
              <w:rPr>
                <w:rFonts w:eastAsia="標楷體" w:hint="eastAsia"/>
                <w:sz w:val="36"/>
                <w:szCs w:val="36"/>
              </w:rPr>
              <w:t>(</w:t>
            </w:r>
            <w:r>
              <w:rPr>
                <w:rFonts w:eastAsia="標楷體" w:hint="eastAsia"/>
                <w:sz w:val="36"/>
                <w:szCs w:val="36"/>
              </w:rPr>
              <w:t>線西</w:t>
            </w:r>
            <w:r>
              <w:rPr>
                <w:rFonts w:eastAsia="標楷體" w:hint="eastAsia"/>
                <w:sz w:val="36"/>
                <w:szCs w:val="36"/>
              </w:rPr>
              <w:t>)</w:t>
            </w:r>
            <w:r>
              <w:rPr>
                <w:rFonts w:eastAsia="標楷體" w:hint="eastAsia"/>
                <w:sz w:val="36"/>
                <w:szCs w:val="36"/>
              </w:rPr>
              <w:t>土方</w:t>
            </w:r>
            <w:r>
              <w:rPr>
                <w:rFonts w:eastAsia="標楷體" w:hint="eastAsia"/>
                <w:sz w:val="36"/>
                <w:szCs w:val="36"/>
              </w:rPr>
              <w:t>(</w:t>
            </w:r>
            <w:r>
              <w:rPr>
                <w:rFonts w:eastAsia="標楷體" w:hint="eastAsia"/>
                <w:sz w:val="36"/>
                <w:szCs w:val="36"/>
              </w:rPr>
              <w:t>砂石</w:t>
            </w:r>
            <w:r>
              <w:rPr>
                <w:rFonts w:eastAsia="標楷體" w:hint="eastAsia"/>
                <w:sz w:val="36"/>
                <w:szCs w:val="36"/>
              </w:rPr>
              <w:t>)</w:t>
            </w:r>
            <w:r w:rsidRPr="007B0E4B">
              <w:rPr>
                <w:rFonts w:eastAsia="標楷體"/>
                <w:sz w:val="36"/>
                <w:szCs w:val="36"/>
              </w:rPr>
              <w:t>運</w:t>
            </w:r>
            <w:r>
              <w:rPr>
                <w:rFonts w:eastAsia="標楷體" w:hint="eastAsia"/>
                <w:sz w:val="36"/>
                <w:szCs w:val="36"/>
              </w:rPr>
              <w:t>出</w:t>
            </w:r>
            <w:r w:rsidRPr="007B0E4B">
              <w:rPr>
                <w:rFonts w:eastAsia="標楷體"/>
                <w:sz w:val="36"/>
                <w:szCs w:val="36"/>
              </w:rPr>
              <w:t>(</w:t>
            </w:r>
            <w:r>
              <w:rPr>
                <w:rFonts w:eastAsia="標楷體" w:hint="eastAsia"/>
                <w:sz w:val="36"/>
                <w:szCs w:val="36"/>
              </w:rPr>
              <w:t>入</w:t>
            </w:r>
            <w:r>
              <w:rPr>
                <w:rFonts w:eastAsia="標楷體" w:hint="eastAsia"/>
                <w:sz w:val="36"/>
                <w:szCs w:val="36"/>
              </w:rPr>
              <w:t>)</w:t>
            </w:r>
            <w:r w:rsidRPr="007B0E4B">
              <w:rPr>
                <w:rFonts w:eastAsia="標楷體"/>
                <w:sz w:val="36"/>
                <w:szCs w:val="36"/>
              </w:rPr>
              <w:t>申請書</w:t>
            </w:r>
          </w:p>
        </w:tc>
      </w:tr>
      <w:tr w:rsidR="00455349" w:rsidTr="00A53296">
        <w:trPr>
          <w:trHeight w:val="469"/>
        </w:trPr>
        <w:tc>
          <w:tcPr>
            <w:tcW w:w="1696" w:type="dxa"/>
          </w:tcPr>
          <w:p w:rsidR="00455349" w:rsidRDefault="00455349" w:rsidP="00F4081A">
            <w:pPr>
              <w:jc w:val="center"/>
            </w:pPr>
            <w:r w:rsidRPr="007B0E4B">
              <w:rPr>
                <w:rFonts w:eastAsia="標楷體"/>
                <w:sz w:val="28"/>
                <w:szCs w:val="28"/>
              </w:rPr>
              <w:t>申請日期</w:t>
            </w:r>
          </w:p>
        </w:tc>
        <w:tc>
          <w:tcPr>
            <w:tcW w:w="2268" w:type="dxa"/>
          </w:tcPr>
          <w:p w:rsidR="00455349" w:rsidRPr="00455349" w:rsidRDefault="00274DD2" w:rsidP="00F4081A">
            <w:pPr>
              <w:rPr>
                <w:rFonts w:ascii="標楷體" w:eastAsia="標楷體" w:hAnsi="標楷體"/>
              </w:rPr>
            </w:pPr>
            <w:r>
              <w:rPr>
                <w:rFonts w:hint="eastAsia"/>
                <w:sz w:val="28"/>
                <w:szCs w:val="28"/>
              </w:rPr>
              <w:t xml:space="preserve">    </w:t>
            </w:r>
            <w:r w:rsidR="00455349" w:rsidRPr="00455349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455349" w:rsidRPr="0045534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4D17D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5329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55349" w:rsidRPr="00455349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2045" w:type="dxa"/>
          </w:tcPr>
          <w:p w:rsidR="00455349" w:rsidRPr="00455349" w:rsidRDefault="00455349" w:rsidP="00F408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5349">
              <w:rPr>
                <w:rFonts w:ascii="標楷體" w:eastAsia="標楷體" w:hAnsi="標楷體" w:hint="eastAsia"/>
                <w:sz w:val="28"/>
                <w:szCs w:val="28"/>
              </w:rPr>
              <w:t>申請公司</w:t>
            </w:r>
          </w:p>
        </w:tc>
        <w:tc>
          <w:tcPr>
            <w:tcW w:w="2827" w:type="dxa"/>
            <w:gridSpan w:val="2"/>
          </w:tcPr>
          <w:p w:rsidR="00455349" w:rsidRPr="00455349" w:rsidRDefault="00455349" w:rsidP="00F4081A">
            <w:pPr>
              <w:ind w:left="479"/>
              <w:rPr>
                <w:rFonts w:ascii="標楷體" w:eastAsia="標楷體" w:hAnsi="標楷體"/>
              </w:rPr>
            </w:pPr>
          </w:p>
        </w:tc>
      </w:tr>
      <w:tr w:rsidR="00455349" w:rsidTr="00A53296">
        <w:trPr>
          <w:trHeight w:val="451"/>
        </w:trPr>
        <w:tc>
          <w:tcPr>
            <w:tcW w:w="1696" w:type="dxa"/>
          </w:tcPr>
          <w:p w:rsidR="00455349" w:rsidRPr="00455349" w:rsidRDefault="00455349" w:rsidP="00F408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5349">
              <w:rPr>
                <w:rFonts w:ascii="標楷體" w:eastAsia="標楷體" w:hAnsi="標楷體" w:hint="eastAsia"/>
                <w:sz w:val="28"/>
                <w:szCs w:val="28"/>
              </w:rPr>
              <w:t>負責人</w:t>
            </w:r>
          </w:p>
        </w:tc>
        <w:tc>
          <w:tcPr>
            <w:tcW w:w="2268" w:type="dxa"/>
          </w:tcPr>
          <w:p w:rsidR="00455349" w:rsidRPr="00455349" w:rsidRDefault="00455349" w:rsidP="00F4081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5" w:type="dxa"/>
          </w:tcPr>
          <w:p w:rsidR="00455349" w:rsidRPr="00455349" w:rsidRDefault="00455349" w:rsidP="00F408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5349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827" w:type="dxa"/>
            <w:gridSpan w:val="2"/>
          </w:tcPr>
          <w:p w:rsidR="00455349" w:rsidRDefault="00455349" w:rsidP="00F4081A"/>
        </w:tc>
      </w:tr>
      <w:tr w:rsidR="00455349" w:rsidTr="00A53296">
        <w:trPr>
          <w:trHeight w:val="737"/>
        </w:trPr>
        <w:tc>
          <w:tcPr>
            <w:tcW w:w="1696" w:type="dxa"/>
          </w:tcPr>
          <w:p w:rsidR="00455349" w:rsidRPr="00455349" w:rsidRDefault="00455349" w:rsidP="00F408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5349">
              <w:rPr>
                <w:rFonts w:ascii="標楷體" w:eastAsia="標楷體" w:hAnsi="標楷體" w:hint="eastAsia"/>
                <w:sz w:val="28"/>
                <w:szCs w:val="28"/>
              </w:rPr>
              <w:t>申請事由</w:t>
            </w:r>
          </w:p>
        </w:tc>
        <w:tc>
          <w:tcPr>
            <w:tcW w:w="2268" w:type="dxa"/>
          </w:tcPr>
          <w:p w:rsidR="00455349" w:rsidRPr="00455349" w:rsidRDefault="00455349" w:rsidP="00F4081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5" w:type="dxa"/>
          </w:tcPr>
          <w:p w:rsidR="00455349" w:rsidRPr="00455349" w:rsidRDefault="00455349" w:rsidP="00F408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5349">
              <w:rPr>
                <w:rFonts w:ascii="標楷體" w:eastAsia="標楷體" w:hAnsi="標楷體" w:hint="eastAsia"/>
                <w:sz w:val="28"/>
                <w:szCs w:val="28"/>
              </w:rPr>
              <w:t>廠址地號</w:t>
            </w:r>
          </w:p>
        </w:tc>
        <w:tc>
          <w:tcPr>
            <w:tcW w:w="2827" w:type="dxa"/>
            <w:gridSpan w:val="2"/>
          </w:tcPr>
          <w:p w:rsidR="00455349" w:rsidRDefault="00455349" w:rsidP="00F4081A"/>
        </w:tc>
      </w:tr>
      <w:tr w:rsidR="00455349" w:rsidTr="00F4081A">
        <w:trPr>
          <w:trHeight w:val="528"/>
        </w:trPr>
        <w:tc>
          <w:tcPr>
            <w:tcW w:w="1696" w:type="dxa"/>
          </w:tcPr>
          <w:p w:rsidR="00455349" w:rsidRDefault="00455349" w:rsidP="00F4081A">
            <w:pPr>
              <w:jc w:val="center"/>
            </w:pPr>
            <w:r w:rsidRPr="007B0E4B">
              <w:rPr>
                <w:rFonts w:eastAsia="標楷體"/>
                <w:sz w:val="28"/>
                <w:szCs w:val="28"/>
              </w:rPr>
              <w:t>申請項目</w:t>
            </w:r>
          </w:p>
        </w:tc>
        <w:tc>
          <w:tcPr>
            <w:tcW w:w="7140" w:type="dxa"/>
            <w:gridSpan w:val="4"/>
          </w:tcPr>
          <w:p w:rsidR="00455349" w:rsidRDefault="00455349" w:rsidP="00F4081A"/>
        </w:tc>
      </w:tr>
      <w:tr w:rsidR="00455349" w:rsidTr="00A53296">
        <w:trPr>
          <w:trHeight w:val="760"/>
        </w:trPr>
        <w:tc>
          <w:tcPr>
            <w:tcW w:w="1696" w:type="dxa"/>
          </w:tcPr>
          <w:p w:rsidR="00455349" w:rsidRPr="00455349" w:rsidRDefault="00455349" w:rsidP="00F4081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55349">
              <w:rPr>
                <w:rFonts w:ascii="標楷體" w:eastAsia="標楷體" w:hAnsi="標楷體" w:hint="eastAsia"/>
                <w:sz w:val="28"/>
                <w:szCs w:val="28"/>
              </w:rPr>
              <w:t>數量(單位)</w:t>
            </w:r>
          </w:p>
        </w:tc>
        <w:tc>
          <w:tcPr>
            <w:tcW w:w="2268" w:type="dxa"/>
          </w:tcPr>
          <w:p w:rsidR="00455349" w:rsidRPr="00455349" w:rsidRDefault="00455349" w:rsidP="00F4081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5" w:type="dxa"/>
          </w:tcPr>
          <w:p w:rsidR="00455349" w:rsidRPr="00455349" w:rsidRDefault="00455349" w:rsidP="002078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5349">
              <w:rPr>
                <w:rFonts w:ascii="標楷體" w:eastAsia="標楷體" w:hAnsi="標楷體" w:hint="eastAsia"/>
                <w:sz w:val="28"/>
                <w:szCs w:val="28"/>
              </w:rPr>
              <w:t>運</w:t>
            </w:r>
            <w:r w:rsidRPr="0020788F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出</w:t>
            </w:r>
            <w:r w:rsidRPr="00455349">
              <w:rPr>
                <w:rFonts w:ascii="標楷體" w:eastAsia="標楷體" w:hAnsi="標楷體" w:hint="eastAsia"/>
                <w:sz w:val="28"/>
                <w:szCs w:val="28"/>
              </w:rPr>
              <w:t>或運</w:t>
            </w:r>
            <w:r w:rsidRPr="0020788F">
              <w:rPr>
                <w:rFonts w:ascii="標楷體" w:eastAsia="標楷體" w:hAnsi="標楷體" w:hint="eastAsia"/>
                <w:color w:val="C00000"/>
                <w:sz w:val="28"/>
                <w:szCs w:val="28"/>
              </w:rPr>
              <w:t>入</w:t>
            </w:r>
          </w:p>
        </w:tc>
        <w:tc>
          <w:tcPr>
            <w:tcW w:w="2827" w:type="dxa"/>
            <w:gridSpan w:val="2"/>
            <w:tcBorders>
              <w:bottom w:val="nil"/>
            </w:tcBorders>
          </w:tcPr>
          <w:p w:rsidR="00455349" w:rsidRPr="001255BA" w:rsidRDefault="00F82E3B" w:rsidP="00F4081A">
            <w:pPr>
              <w:rPr>
                <w:rFonts w:ascii="標楷體" w:eastAsia="標楷體" w:hAnsi="標楷體"/>
                <w:sz w:val="22"/>
              </w:rPr>
            </w:pPr>
            <w:r w:rsidRPr="00F82E3B">
              <w:rPr>
                <w:rFonts w:ascii="標楷體" w:eastAsia="標楷體" w:hAnsi="標楷體" w:hint="eastAsia"/>
                <w:sz w:val="22"/>
              </w:rPr>
              <w:t>運</w:t>
            </w:r>
            <w:r>
              <w:rPr>
                <w:rFonts w:ascii="標楷體" w:eastAsia="標楷體" w:hAnsi="標楷體" w:hint="eastAsia"/>
                <w:sz w:val="22"/>
                <w:u w:val="single"/>
              </w:rPr>
              <w:t xml:space="preserve">   </w:t>
            </w:r>
            <w:r w:rsidR="001255BA">
              <w:rPr>
                <w:rFonts w:ascii="標楷體" w:eastAsia="標楷體" w:hAnsi="標楷體" w:hint="eastAsia"/>
                <w:sz w:val="22"/>
                <w:u w:val="single"/>
              </w:rPr>
              <w:t xml:space="preserve"> </w:t>
            </w:r>
            <w:bookmarkStart w:id="0" w:name="_GoBack"/>
            <w:bookmarkEnd w:id="0"/>
            <w:r w:rsidRPr="00F82E3B">
              <w:rPr>
                <w:rFonts w:ascii="標楷體" w:eastAsia="標楷體" w:hAnsi="標楷體" w:hint="eastAsia"/>
                <w:sz w:val="20"/>
                <w:szCs w:val="20"/>
              </w:rPr>
              <w:t>地址:</w:t>
            </w:r>
          </w:p>
        </w:tc>
      </w:tr>
      <w:tr w:rsidR="007D65EF" w:rsidTr="00F4081A">
        <w:tc>
          <w:tcPr>
            <w:tcW w:w="1696" w:type="dxa"/>
          </w:tcPr>
          <w:p w:rsidR="007D65EF" w:rsidRPr="00455349" w:rsidRDefault="007D65EF" w:rsidP="00F408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0E4B">
              <w:rPr>
                <w:rFonts w:eastAsia="標楷體"/>
                <w:sz w:val="28"/>
                <w:szCs w:val="28"/>
              </w:rPr>
              <w:t>注意事項</w:t>
            </w:r>
          </w:p>
        </w:tc>
        <w:tc>
          <w:tcPr>
            <w:tcW w:w="7140" w:type="dxa"/>
            <w:gridSpan w:val="4"/>
          </w:tcPr>
          <w:p w:rsidR="007D65EF" w:rsidRPr="004D17D1" w:rsidRDefault="007D65EF" w:rsidP="00F4081A">
            <w:pPr>
              <w:spacing w:line="360" w:lineRule="exact"/>
              <w:rPr>
                <w:rFonts w:eastAsia="標楷體"/>
                <w:sz w:val="22"/>
              </w:rPr>
            </w:pPr>
            <w:r w:rsidRPr="004D17D1">
              <w:rPr>
                <w:rFonts w:eastAsia="標楷體"/>
                <w:sz w:val="22"/>
              </w:rPr>
              <w:t>1</w:t>
            </w:r>
            <w:r w:rsidRPr="004D17D1">
              <w:rPr>
                <w:rFonts w:eastAsia="標楷體" w:hint="eastAsia"/>
                <w:sz w:val="22"/>
              </w:rPr>
              <w:t>、</w:t>
            </w:r>
            <w:r w:rsidRPr="004D17D1">
              <w:rPr>
                <w:rFonts w:eastAsia="標楷體"/>
                <w:sz w:val="22"/>
              </w:rPr>
              <w:t>運載車輛</w:t>
            </w:r>
            <w:r w:rsidRPr="004D17D1">
              <w:rPr>
                <w:rFonts w:eastAsia="標楷體" w:hint="eastAsia"/>
                <w:sz w:val="22"/>
              </w:rPr>
              <w:t>行</w:t>
            </w:r>
            <w:r w:rsidRPr="004D17D1">
              <w:rPr>
                <w:rFonts w:eastAsia="標楷體"/>
                <w:sz w:val="22"/>
              </w:rPr>
              <w:t>經管制站應</w:t>
            </w:r>
            <w:r w:rsidRPr="004D17D1">
              <w:rPr>
                <w:rFonts w:eastAsia="標楷體" w:hint="eastAsia"/>
                <w:sz w:val="22"/>
              </w:rPr>
              <w:t>主動</w:t>
            </w:r>
            <w:r w:rsidRPr="004D17D1">
              <w:rPr>
                <w:rFonts w:eastAsia="標楷體"/>
                <w:sz w:val="22"/>
              </w:rPr>
              <w:t>停車</w:t>
            </w:r>
            <w:r w:rsidRPr="004D17D1">
              <w:rPr>
                <w:rFonts w:eastAsia="標楷體" w:hint="eastAsia"/>
                <w:sz w:val="22"/>
              </w:rPr>
              <w:t>並</w:t>
            </w:r>
            <w:r w:rsidRPr="004D17D1">
              <w:rPr>
                <w:rFonts w:eastAsia="標楷體"/>
                <w:sz w:val="22"/>
              </w:rPr>
              <w:t>靠邊受檢。</w:t>
            </w:r>
          </w:p>
          <w:p w:rsidR="007D65EF" w:rsidRPr="004D17D1" w:rsidRDefault="007D65EF" w:rsidP="00F4081A">
            <w:pPr>
              <w:spacing w:line="360" w:lineRule="exact"/>
              <w:rPr>
                <w:rFonts w:eastAsia="標楷體"/>
                <w:sz w:val="22"/>
              </w:rPr>
            </w:pPr>
            <w:r w:rsidRPr="004D17D1">
              <w:rPr>
                <w:rFonts w:eastAsia="標楷體"/>
                <w:sz w:val="22"/>
              </w:rPr>
              <w:t>2</w:t>
            </w:r>
            <w:r w:rsidRPr="004D17D1">
              <w:rPr>
                <w:rFonts w:eastAsia="標楷體" w:hint="eastAsia"/>
                <w:sz w:val="22"/>
              </w:rPr>
              <w:t>、運</w:t>
            </w:r>
            <w:r w:rsidRPr="004D17D1">
              <w:rPr>
                <w:rFonts w:eastAsia="標楷體"/>
                <w:sz w:val="22"/>
              </w:rPr>
              <w:t>載</w:t>
            </w:r>
            <w:r w:rsidRPr="004D17D1">
              <w:rPr>
                <w:rFonts w:eastAsia="標楷體" w:hint="eastAsia"/>
                <w:sz w:val="22"/>
              </w:rPr>
              <w:t>車輛開放</w:t>
            </w:r>
            <w:r w:rsidRPr="004D17D1">
              <w:rPr>
                <w:rFonts w:eastAsia="標楷體"/>
                <w:sz w:val="22"/>
              </w:rPr>
              <w:t>時</w:t>
            </w:r>
            <w:r w:rsidRPr="004D17D1">
              <w:rPr>
                <w:rFonts w:eastAsia="標楷體" w:hint="eastAsia"/>
                <w:sz w:val="22"/>
              </w:rPr>
              <w:t>段為</w:t>
            </w:r>
            <w:r w:rsidRPr="004D17D1">
              <w:rPr>
                <w:rFonts w:eastAsia="標楷體"/>
                <w:sz w:val="22"/>
              </w:rPr>
              <w:t>每日</w:t>
            </w:r>
            <w:r w:rsidRPr="004D17D1">
              <w:rPr>
                <w:rFonts w:eastAsia="標楷體"/>
                <w:sz w:val="22"/>
              </w:rPr>
              <w:t>09</w:t>
            </w:r>
            <w:r w:rsidRPr="004D17D1">
              <w:rPr>
                <w:rFonts w:eastAsia="標楷體"/>
                <w:sz w:val="22"/>
              </w:rPr>
              <w:t>：</w:t>
            </w:r>
            <w:r w:rsidRPr="004D17D1">
              <w:rPr>
                <w:rFonts w:eastAsia="標楷體"/>
                <w:sz w:val="22"/>
              </w:rPr>
              <w:t>00</w:t>
            </w:r>
            <w:r w:rsidRPr="004D17D1">
              <w:rPr>
                <w:rFonts w:eastAsia="標楷體"/>
                <w:sz w:val="22"/>
              </w:rPr>
              <w:t>～</w:t>
            </w:r>
            <w:r w:rsidRPr="004D17D1">
              <w:rPr>
                <w:rFonts w:eastAsia="標楷體"/>
                <w:sz w:val="22"/>
              </w:rPr>
              <w:t>1</w:t>
            </w:r>
            <w:r w:rsidRPr="004D17D1">
              <w:rPr>
                <w:rFonts w:eastAsia="標楷體" w:hint="eastAsia"/>
                <w:sz w:val="22"/>
              </w:rPr>
              <w:t>7</w:t>
            </w:r>
            <w:r w:rsidRPr="004D17D1">
              <w:rPr>
                <w:rFonts w:eastAsia="標楷體"/>
                <w:sz w:val="22"/>
              </w:rPr>
              <w:t>：</w:t>
            </w:r>
            <w:r w:rsidRPr="004D17D1">
              <w:rPr>
                <w:rFonts w:eastAsia="標楷體"/>
                <w:sz w:val="22"/>
              </w:rPr>
              <w:t>00</w:t>
            </w:r>
            <w:r w:rsidRPr="004D17D1">
              <w:rPr>
                <w:rFonts w:eastAsia="標楷體"/>
                <w:sz w:val="22"/>
              </w:rPr>
              <w:t>時段。</w:t>
            </w:r>
          </w:p>
          <w:p w:rsidR="007D65EF" w:rsidRPr="004D17D1" w:rsidRDefault="007D65EF" w:rsidP="00F4081A">
            <w:pPr>
              <w:spacing w:line="360" w:lineRule="exact"/>
              <w:rPr>
                <w:rFonts w:eastAsia="標楷體"/>
                <w:sz w:val="22"/>
              </w:rPr>
            </w:pPr>
            <w:r w:rsidRPr="004D17D1">
              <w:rPr>
                <w:rFonts w:eastAsia="標楷體"/>
                <w:sz w:val="22"/>
              </w:rPr>
              <w:t>3</w:t>
            </w:r>
            <w:r w:rsidRPr="004D17D1">
              <w:rPr>
                <w:rFonts w:eastAsia="標楷體" w:hint="eastAsia"/>
                <w:sz w:val="22"/>
              </w:rPr>
              <w:t>、</w:t>
            </w:r>
            <w:r w:rsidRPr="004D17D1">
              <w:rPr>
                <w:rFonts w:eastAsia="標楷體"/>
                <w:sz w:val="22"/>
              </w:rPr>
              <w:t>非</w:t>
            </w:r>
            <w:r w:rsidRPr="004D17D1">
              <w:rPr>
                <w:rFonts w:eastAsia="標楷體" w:hint="eastAsia"/>
                <w:sz w:val="22"/>
              </w:rPr>
              <w:t>經</w:t>
            </w:r>
            <w:r w:rsidRPr="004D17D1">
              <w:rPr>
                <w:rFonts w:eastAsia="標楷體"/>
                <w:sz w:val="22"/>
              </w:rPr>
              <w:t>核准之</w:t>
            </w:r>
            <w:r w:rsidRPr="004D17D1">
              <w:rPr>
                <w:rFonts w:eastAsia="標楷體" w:hint="eastAsia"/>
                <w:sz w:val="22"/>
              </w:rPr>
              <w:t>項目</w:t>
            </w:r>
            <w:r w:rsidRPr="004D17D1">
              <w:rPr>
                <w:rFonts w:eastAsia="標楷體"/>
                <w:sz w:val="22"/>
              </w:rPr>
              <w:t>不得運</w:t>
            </w:r>
            <w:r w:rsidRPr="004D17D1">
              <w:rPr>
                <w:rFonts w:eastAsia="標楷體" w:hint="eastAsia"/>
                <w:sz w:val="22"/>
              </w:rPr>
              <w:t>出</w:t>
            </w:r>
            <w:r w:rsidRPr="004D17D1">
              <w:rPr>
                <w:rFonts w:eastAsia="標楷體" w:hint="eastAsia"/>
                <w:sz w:val="22"/>
              </w:rPr>
              <w:t>(</w:t>
            </w:r>
            <w:r w:rsidRPr="004D17D1">
              <w:rPr>
                <w:rFonts w:eastAsia="標楷體" w:hint="eastAsia"/>
                <w:sz w:val="22"/>
              </w:rPr>
              <w:t>入</w:t>
            </w:r>
            <w:r w:rsidRPr="004D17D1">
              <w:rPr>
                <w:rFonts w:eastAsia="標楷體" w:hint="eastAsia"/>
                <w:sz w:val="22"/>
              </w:rPr>
              <w:t>)</w:t>
            </w:r>
            <w:r w:rsidRPr="004D17D1">
              <w:rPr>
                <w:rFonts w:eastAsia="標楷體"/>
                <w:sz w:val="22"/>
              </w:rPr>
              <w:t>。</w:t>
            </w:r>
          </w:p>
        </w:tc>
      </w:tr>
      <w:tr w:rsidR="004D17D1" w:rsidRPr="004D17D1" w:rsidTr="00F4081A">
        <w:tc>
          <w:tcPr>
            <w:tcW w:w="1696" w:type="dxa"/>
          </w:tcPr>
          <w:p w:rsidR="004D17D1" w:rsidRPr="004D17D1" w:rsidRDefault="004D17D1" w:rsidP="00F408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17D1">
              <w:rPr>
                <w:rFonts w:ascii="標楷體" w:eastAsia="標楷體" w:hAnsi="標楷體" w:hint="eastAsia"/>
                <w:sz w:val="28"/>
                <w:szCs w:val="28"/>
              </w:rPr>
              <w:t>核准項目</w:t>
            </w:r>
          </w:p>
        </w:tc>
        <w:tc>
          <w:tcPr>
            <w:tcW w:w="7140" w:type="dxa"/>
            <w:gridSpan w:val="4"/>
            <w:shd w:val="clear" w:color="auto" w:fill="auto"/>
          </w:tcPr>
          <w:p w:rsidR="004D17D1" w:rsidRPr="004D17D1" w:rsidRDefault="004D17D1" w:rsidP="00F4081A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17D1" w:rsidRPr="004D17D1" w:rsidTr="00550304">
        <w:tc>
          <w:tcPr>
            <w:tcW w:w="1696" w:type="dxa"/>
          </w:tcPr>
          <w:p w:rsidR="004D17D1" w:rsidRPr="004D17D1" w:rsidRDefault="004D17D1" w:rsidP="00F408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17D1">
              <w:rPr>
                <w:rFonts w:ascii="標楷體" w:eastAsia="標楷體" w:hAnsi="標楷體" w:hint="eastAsia"/>
                <w:sz w:val="28"/>
                <w:szCs w:val="28"/>
              </w:rPr>
              <w:t>核准數量</w:t>
            </w:r>
          </w:p>
        </w:tc>
        <w:tc>
          <w:tcPr>
            <w:tcW w:w="4340" w:type="dxa"/>
            <w:gridSpan w:val="3"/>
            <w:shd w:val="clear" w:color="auto" w:fill="auto"/>
          </w:tcPr>
          <w:p w:rsidR="004D17D1" w:rsidRPr="004D17D1" w:rsidRDefault="004D17D1" w:rsidP="00F4081A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00" w:type="dxa"/>
            <w:tcBorders>
              <w:bottom w:val="single" w:sz="4" w:space="0" w:color="auto"/>
            </w:tcBorders>
            <w:shd w:val="clear" w:color="auto" w:fill="auto"/>
          </w:tcPr>
          <w:p w:rsidR="004D17D1" w:rsidRPr="004D17D1" w:rsidRDefault="004D17D1" w:rsidP="00F4081A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17D1">
              <w:rPr>
                <w:rFonts w:ascii="標楷體" w:eastAsia="標楷體" w:hAnsi="標楷體" w:hint="eastAsia"/>
                <w:sz w:val="28"/>
                <w:szCs w:val="28"/>
              </w:rPr>
              <w:t>核准單位</w:t>
            </w:r>
          </w:p>
        </w:tc>
      </w:tr>
      <w:tr w:rsidR="00F4081A" w:rsidRPr="004D17D1" w:rsidTr="00550304">
        <w:tc>
          <w:tcPr>
            <w:tcW w:w="1696" w:type="dxa"/>
          </w:tcPr>
          <w:p w:rsidR="00F4081A" w:rsidRPr="004D17D1" w:rsidRDefault="00F4081A" w:rsidP="00F4081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17D1">
              <w:rPr>
                <w:rFonts w:ascii="標楷體" w:eastAsia="標楷體" w:hAnsi="標楷體" w:hint="eastAsia"/>
                <w:sz w:val="28"/>
                <w:szCs w:val="28"/>
              </w:rPr>
              <w:t>核准日期</w:t>
            </w:r>
          </w:p>
        </w:tc>
        <w:tc>
          <w:tcPr>
            <w:tcW w:w="4340" w:type="dxa"/>
            <w:gridSpan w:val="3"/>
            <w:shd w:val="clear" w:color="auto" w:fill="auto"/>
          </w:tcPr>
          <w:p w:rsidR="00F4081A" w:rsidRPr="004D17D1" w:rsidRDefault="00F4081A" w:rsidP="00F4081A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00" w:type="dxa"/>
            <w:vMerge w:val="restart"/>
            <w:shd w:val="clear" w:color="auto" w:fill="auto"/>
          </w:tcPr>
          <w:p w:rsidR="00F4081A" w:rsidRPr="004D17D1" w:rsidRDefault="00F4081A" w:rsidP="00F4081A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081A" w:rsidTr="0048777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284"/>
        </w:trPr>
        <w:tc>
          <w:tcPr>
            <w:tcW w:w="1696" w:type="dxa"/>
          </w:tcPr>
          <w:p w:rsidR="00F4081A" w:rsidRPr="00F4081A" w:rsidRDefault="00F4081A" w:rsidP="00F4081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4081A">
              <w:rPr>
                <w:rFonts w:ascii="Times New Roman" w:eastAsia="標楷體" w:hAnsi="Times New Roman" w:cs="Times New Roman"/>
                <w:sz w:val="28"/>
                <w:szCs w:val="28"/>
              </w:rPr>
              <w:t>載運車輛</w:t>
            </w:r>
          </w:p>
          <w:p w:rsidR="00F4081A" w:rsidRDefault="00F4081A" w:rsidP="00F4081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 w:rsidRPr="00F4081A">
              <w:rPr>
                <w:rFonts w:ascii="Times New Roman" w:eastAsia="標楷體" w:hAnsi="Times New Roman" w:cs="Times New Roman"/>
                <w:sz w:val="28"/>
                <w:szCs w:val="28"/>
              </w:rPr>
              <w:t>車牌號碼</w:t>
            </w:r>
          </w:p>
        </w:tc>
        <w:tc>
          <w:tcPr>
            <w:tcW w:w="4340" w:type="dxa"/>
            <w:gridSpan w:val="3"/>
          </w:tcPr>
          <w:p w:rsidR="00F4081A" w:rsidRDefault="00F4081A" w:rsidP="00F4081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00" w:type="dxa"/>
            <w:vMerge/>
            <w:shd w:val="clear" w:color="auto" w:fill="auto"/>
          </w:tcPr>
          <w:p w:rsidR="00F4081A" w:rsidRDefault="00F4081A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65BD1" w:rsidRDefault="00665BD1" w:rsidP="00486E00">
      <w:pPr>
        <w:spacing w:line="380" w:lineRule="exact"/>
        <w:ind w:left="360"/>
        <w:rPr>
          <w:rFonts w:ascii="標楷體" w:eastAsia="標楷體" w:hAnsi="標楷體"/>
          <w:sz w:val="28"/>
          <w:szCs w:val="28"/>
        </w:rPr>
      </w:pPr>
    </w:p>
    <w:p w:rsidR="00486E00" w:rsidRPr="00550304" w:rsidRDefault="00486E00" w:rsidP="00486E00">
      <w:pPr>
        <w:numPr>
          <w:ilvl w:val="0"/>
          <w:numId w:val="1"/>
        </w:numPr>
        <w:spacing w:line="380" w:lineRule="exact"/>
        <w:rPr>
          <w:rFonts w:ascii="Times New Roman" w:eastAsia="標楷體" w:hAnsi="Times New Roman" w:cs="Times New Roman"/>
          <w:sz w:val="28"/>
          <w:szCs w:val="28"/>
        </w:rPr>
      </w:pPr>
      <w:r w:rsidRPr="00550304">
        <w:rPr>
          <w:rFonts w:ascii="Times New Roman" w:eastAsia="標楷體" w:hAnsi="Times New Roman" w:cs="Times New Roman"/>
          <w:sz w:val="28"/>
          <w:szCs w:val="28"/>
        </w:rPr>
        <w:t>本申請書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Pr="00550304">
        <w:rPr>
          <w:rFonts w:ascii="Times New Roman" w:eastAsia="標楷體" w:hAnsi="Times New Roman" w:cs="Times New Roman"/>
          <w:sz w:val="28"/>
          <w:szCs w:val="28"/>
        </w:rPr>
        <w:t>填寫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550304">
        <w:rPr>
          <w:rFonts w:ascii="Times New Roman" w:eastAsia="標楷體" w:hAnsi="Times New Roman" w:cs="Times New Roman"/>
          <w:sz w:val="28"/>
          <w:szCs w:val="28"/>
        </w:rPr>
        <w:t>式</w:t>
      </w:r>
      <w:r w:rsidR="00C52FF6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550304">
        <w:rPr>
          <w:rFonts w:ascii="Times New Roman" w:eastAsia="標楷體" w:hAnsi="Times New Roman" w:cs="Times New Roman"/>
          <w:sz w:val="28"/>
          <w:szCs w:val="28"/>
        </w:rPr>
        <w:t>份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提送至本中心，本中心</w:t>
      </w:r>
      <w:r w:rsidRPr="00550304">
        <w:rPr>
          <w:rFonts w:ascii="Times New Roman" w:eastAsia="標楷體" w:hAnsi="Times New Roman" w:cs="Times New Roman"/>
          <w:sz w:val="28"/>
          <w:szCs w:val="28"/>
        </w:rPr>
        <w:t>留存</w:t>
      </w:r>
      <w:r w:rsidR="00C40A10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C40A10">
        <w:rPr>
          <w:rFonts w:ascii="Times New Roman" w:eastAsia="標楷體" w:hAnsi="Times New Roman" w:cs="Times New Roman" w:hint="eastAsia"/>
          <w:sz w:val="28"/>
          <w:szCs w:val="28"/>
        </w:rPr>
        <w:t>份</w:t>
      </w:r>
      <w:r w:rsidRPr="00550304">
        <w:rPr>
          <w:rFonts w:ascii="Times New Roman" w:eastAsia="標楷體" w:hAnsi="Times New Roman" w:cs="Times New Roman"/>
          <w:sz w:val="28"/>
          <w:szCs w:val="28"/>
        </w:rPr>
        <w:t>、管制站保全各留存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550304">
        <w:rPr>
          <w:rFonts w:ascii="Times New Roman" w:eastAsia="標楷體" w:hAnsi="Times New Roman" w:cs="Times New Roman"/>
          <w:sz w:val="28"/>
          <w:szCs w:val="28"/>
        </w:rPr>
        <w:t>份。</w:t>
      </w:r>
    </w:p>
    <w:p w:rsidR="00DE64BD" w:rsidRDefault="00486E00" w:rsidP="00DE64BD">
      <w:pPr>
        <w:numPr>
          <w:ilvl w:val="0"/>
          <w:numId w:val="1"/>
        </w:numPr>
        <w:spacing w:line="380" w:lineRule="exact"/>
        <w:rPr>
          <w:rFonts w:ascii="Times New Roman" w:eastAsia="標楷體" w:hAnsi="Times New Roman" w:cs="Times New Roman"/>
          <w:sz w:val="28"/>
          <w:szCs w:val="28"/>
        </w:rPr>
      </w:pP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廠商申</w:t>
      </w:r>
      <w:r w:rsidRPr="00550304">
        <w:rPr>
          <w:rFonts w:ascii="Times New Roman" w:eastAsia="標楷體" w:hAnsi="Times New Roman" w:cs="Times New Roman"/>
          <w:sz w:val="28"/>
          <w:szCs w:val="28"/>
        </w:rPr>
        <w:t>請運入土方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砂石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550304">
        <w:rPr>
          <w:rFonts w:ascii="Times New Roman" w:eastAsia="標楷體" w:hAnsi="Times New Roman" w:cs="Times New Roman"/>
          <w:sz w:val="28"/>
          <w:szCs w:val="28"/>
        </w:rPr>
        <w:t>時，請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檢</w:t>
      </w:r>
      <w:r w:rsidRPr="00550304">
        <w:rPr>
          <w:rFonts w:ascii="Times New Roman" w:eastAsia="標楷體" w:hAnsi="Times New Roman" w:cs="Times New Roman"/>
          <w:sz w:val="28"/>
          <w:szCs w:val="28"/>
        </w:rPr>
        <w:t>附建廠證明文件</w:t>
      </w:r>
      <w:r w:rsidRPr="00550304">
        <w:rPr>
          <w:rFonts w:ascii="Times New Roman" w:eastAsia="標楷體" w:hAnsi="Times New Roman" w:cs="Times New Roman"/>
          <w:sz w:val="28"/>
          <w:szCs w:val="28"/>
        </w:rPr>
        <w:t>(</w:t>
      </w:r>
      <w:r w:rsidRPr="00550304">
        <w:rPr>
          <w:rFonts w:ascii="Times New Roman" w:eastAsia="標楷體" w:hAnsi="Times New Roman" w:cs="Times New Roman"/>
          <w:sz w:val="28"/>
          <w:szCs w:val="28"/>
        </w:rPr>
        <w:t>建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造</w:t>
      </w:r>
      <w:r w:rsidRPr="00550304">
        <w:rPr>
          <w:rFonts w:ascii="Times New Roman" w:eastAsia="標楷體" w:hAnsi="Times New Roman" w:cs="Times New Roman"/>
          <w:sz w:val="28"/>
          <w:szCs w:val="28"/>
        </w:rPr>
        <w:t>執照影本等</w:t>
      </w:r>
      <w:r w:rsidRPr="00550304">
        <w:rPr>
          <w:rFonts w:ascii="Times New Roman" w:eastAsia="標楷體" w:hAnsi="Times New Roman" w:cs="Times New Roman"/>
          <w:sz w:val="28"/>
          <w:szCs w:val="28"/>
        </w:rPr>
        <w:t>)</w:t>
      </w:r>
      <w:r w:rsidRPr="00550304">
        <w:rPr>
          <w:rFonts w:ascii="Times New Roman" w:eastAsia="標楷體" w:hAnsi="Times New Roman" w:cs="Times New Roman"/>
          <w:sz w:val="28"/>
          <w:szCs w:val="28"/>
        </w:rPr>
        <w:t>及物品來源證明影本；運出時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除建造執照影本外，亦須</w:t>
      </w:r>
      <w:r w:rsidRPr="00550304">
        <w:rPr>
          <w:rFonts w:ascii="Times New Roman" w:eastAsia="標楷體" w:hAnsi="Times New Roman" w:cs="Times New Roman"/>
          <w:sz w:val="28"/>
          <w:szCs w:val="28"/>
        </w:rPr>
        <w:t>提供最終處置場所證明文件，以利審核。</w:t>
      </w:r>
    </w:p>
    <w:p w:rsidR="00486E00" w:rsidRPr="00DE64BD" w:rsidRDefault="00486E00" w:rsidP="00DE64BD">
      <w:pPr>
        <w:numPr>
          <w:ilvl w:val="0"/>
          <w:numId w:val="1"/>
        </w:numPr>
        <w:spacing w:line="380" w:lineRule="exact"/>
        <w:rPr>
          <w:rFonts w:ascii="Times New Roman" w:eastAsia="標楷體" w:hAnsi="Times New Roman" w:cs="Times New Roman"/>
          <w:sz w:val="28"/>
          <w:szCs w:val="28"/>
        </w:rPr>
      </w:pPr>
      <w:r w:rsidRPr="00550304">
        <w:rPr>
          <w:rFonts w:ascii="Times New Roman" w:eastAsia="標楷體" w:hAnsi="Times New Roman" w:cs="Times New Roman"/>
          <w:sz w:val="28"/>
          <w:szCs w:val="28"/>
        </w:rPr>
        <w:t>承租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產業用地及</w:t>
      </w:r>
      <w:r w:rsidRPr="00550304">
        <w:rPr>
          <w:rFonts w:ascii="Times New Roman" w:eastAsia="標楷體" w:hAnsi="Times New Roman" w:cs="Times New Roman"/>
          <w:sz w:val="28"/>
          <w:szCs w:val="28"/>
        </w:rPr>
        <w:t>未出售地，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建廠所</w:t>
      </w:r>
      <w:r w:rsidRPr="00550304">
        <w:rPr>
          <w:rFonts w:ascii="Times New Roman" w:eastAsia="標楷體" w:hAnsi="Times New Roman" w:cs="Times New Roman"/>
          <w:sz w:val="28"/>
          <w:szCs w:val="28"/>
        </w:rPr>
        <w:t>產生之土方嚴禁外運，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並</w:t>
      </w:r>
      <w:r w:rsidRPr="00550304">
        <w:rPr>
          <w:rFonts w:ascii="Times New Roman" w:eastAsia="標楷體" w:hAnsi="Times New Roman" w:cs="Times New Roman"/>
          <w:sz w:val="28"/>
          <w:szCs w:val="28"/>
        </w:rPr>
        <w:t>須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載</w:t>
      </w:r>
      <w:r w:rsidRPr="00550304">
        <w:rPr>
          <w:rFonts w:ascii="Times New Roman" w:eastAsia="標楷體" w:hAnsi="Times New Roman" w:cs="Times New Roman"/>
          <w:sz w:val="28"/>
          <w:szCs w:val="28"/>
        </w:rPr>
        <w:t>運至</w:t>
      </w:r>
      <w:r w:rsidR="00DE64BD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開發單位</w:t>
      </w:r>
      <w:r w:rsidR="00DE64BD" w:rsidRPr="00DE64BD">
        <w:rPr>
          <w:rFonts w:ascii="Times New Roman" w:eastAsia="標楷體" w:hAnsi="Times New Roman" w:cs="Times New Roman" w:hint="eastAsia"/>
          <w:sz w:val="28"/>
          <w:szCs w:val="28"/>
        </w:rPr>
        <w:t>:</w:t>
      </w:r>
      <w:r w:rsidR="00DE64BD" w:rsidRPr="00DE64BD">
        <w:rPr>
          <w:rFonts w:ascii="Times New Roman" w:eastAsia="標楷體" w:hAnsi="Times New Roman" w:cs="Times New Roman" w:hint="eastAsia"/>
          <w:sz w:val="28"/>
          <w:szCs w:val="28"/>
        </w:rPr>
        <w:t>中華工程北開所</w:t>
      </w:r>
      <w:r w:rsidR="00DE64BD" w:rsidRPr="00DE64BD">
        <w:rPr>
          <w:rFonts w:ascii="Times New Roman" w:eastAsia="標楷體" w:hAnsi="Times New Roman" w:cs="Times New Roman" w:hint="eastAsia"/>
          <w:sz w:val="28"/>
          <w:szCs w:val="28"/>
        </w:rPr>
        <w:t>:04-7910659</w:t>
      </w:r>
      <w:r w:rsidR="00DE64BD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所</w:t>
      </w:r>
      <w:r w:rsidRPr="00550304">
        <w:rPr>
          <w:rFonts w:ascii="Times New Roman" w:eastAsia="標楷體" w:hAnsi="Times New Roman" w:cs="Times New Roman"/>
          <w:sz w:val="28"/>
          <w:szCs w:val="28"/>
        </w:rPr>
        <w:t>指定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550304">
        <w:rPr>
          <w:rFonts w:ascii="Times New Roman" w:eastAsia="標楷體" w:hAnsi="Times New Roman" w:cs="Times New Roman"/>
          <w:sz w:val="28"/>
          <w:szCs w:val="28"/>
        </w:rPr>
        <w:t>區域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範圍</w:t>
      </w:r>
      <w:r w:rsidRPr="00550304">
        <w:rPr>
          <w:rFonts w:ascii="Times New Roman" w:eastAsia="標楷體" w:hAnsi="Times New Roman" w:cs="Times New Roman"/>
          <w:sz w:val="28"/>
          <w:szCs w:val="28"/>
        </w:rPr>
        <w:t>內</w:t>
      </w:r>
      <w:r w:rsidRPr="00550304">
        <w:rPr>
          <w:rFonts w:ascii="Times New Roman" w:eastAsia="標楷體" w:hAnsi="Times New Roman" w:cs="Times New Roman" w:hint="eastAsia"/>
          <w:sz w:val="28"/>
          <w:szCs w:val="28"/>
        </w:rPr>
        <w:t>堆置</w:t>
      </w:r>
      <w:r w:rsidRPr="00550304">
        <w:rPr>
          <w:rFonts w:ascii="Times New Roman" w:eastAsia="標楷體" w:hAnsi="Times New Roman" w:cs="Times New Roman"/>
          <w:sz w:val="28"/>
          <w:szCs w:val="28"/>
        </w:rPr>
        <w:t>。</w:t>
      </w:r>
    </w:p>
    <w:sectPr w:rsidR="00486E00" w:rsidRPr="00DE64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C6093"/>
    <w:multiLevelType w:val="hybridMultilevel"/>
    <w:tmpl w:val="97B6C160"/>
    <w:lvl w:ilvl="0" w:tplc="839A2D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8371E01"/>
    <w:multiLevelType w:val="hybridMultilevel"/>
    <w:tmpl w:val="97B6C160"/>
    <w:lvl w:ilvl="0" w:tplc="839A2D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33"/>
    <w:rsid w:val="001255BA"/>
    <w:rsid w:val="0020788F"/>
    <w:rsid w:val="00212455"/>
    <w:rsid w:val="00274DD2"/>
    <w:rsid w:val="00295E43"/>
    <w:rsid w:val="00455349"/>
    <w:rsid w:val="00486E00"/>
    <w:rsid w:val="0048777A"/>
    <w:rsid w:val="004D17D1"/>
    <w:rsid w:val="00550304"/>
    <w:rsid w:val="005B385D"/>
    <w:rsid w:val="00656333"/>
    <w:rsid w:val="00665BD1"/>
    <w:rsid w:val="007D65EF"/>
    <w:rsid w:val="00A53296"/>
    <w:rsid w:val="00B74283"/>
    <w:rsid w:val="00C40A10"/>
    <w:rsid w:val="00C52FF6"/>
    <w:rsid w:val="00DE64BD"/>
    <w:rsid w:val="00F4081A"/>
    <w:rsid w:val="00F8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A009A"/>
  <w15:chartTrackingRefBased/>
  <w15:docId w15:val="{A571604A-77D2-4760-A9B4-71BB8EF8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1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557E0-C066-4CBA-911E-63293685E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jcshy</dc:creator>
  <cp:keywords/>
  <dc:description/>
  <cp:lastModifiedBy>jcshy</cp:lastModifiedBy>
  <cp:revision>26</cp:revision>
  <dcterms:created xsi:type="dcterms:W3CDTF">2023-10-03T00:58:00Z</dcterms:created>
  <dcterms:modified xsi:type="dcterms:W3CDTF">2023-10-03T01:36:00Z</dcterms:modified>
</cp:coreProperties>
</file>